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C5" w:rsidRPr="00692EC7" w:rsidRDefault="0000671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</w:pP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Z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 nošenjem zaščitne maske </w:t>
      </w:r>
      <w:r w:rsidR="00001D23"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lahko 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reš</w:t>
      </w:r>
      <w:r w:rsidR="00001D23"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i</w:t>
      </w: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mo 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 svoje življenje in tudi življenja </w:t>
      </w: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drugih</w:t>
      </w:r>
    </w:p>
    <w:p w:rsidR="00001D23" w:rsidRDefault="000968C5" w:rsidP="000968C5">
      <w:p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671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Med dihanjem, govorjenjem, kašljanjem in kihanjem se iz sluznice nosu in ust sproščajo velike količine kapljic. Prav s kapljicami se pogosto širijo virusne okužbe. To lahko v znatni meri preprečimo z nošenjem zaščitnih obraznih mask. </w:t>
      </w:r>
      <w:r w:rsidR="00006715" w:rsidRPr="00006715">
        <w:rPr>
          <w:rFonts w:ascii="Roboto" w:hAnsi="Roboto"/>
          <w:color w:val="565656"/>
          <w:sz w:val="24"/>
          <w:szCs w:val="24"/>
          <w:shd w:val="clear" w:color="auto" w:fill="FFFFFF"/>
        </w:rPr>
        <w:t>Če smo okuženi, bomo z dobro zaščito preprečili, da se virus ne prenese na druge. Po drugi strani lahko z masko zaščitimo sebe pred vnosom virusa v naše telo.</w:t>
      </w:r>
      <w:r w:rsidR="00006715" w:rsidRPr="0000671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 </w:t>
      </w:r>
    </w:p>
    <w:p w:rsidR="00001D23" w:rsidRPr="00692EC7" w:rsidRDefault="00001D23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uporabimo vedno, ko pri sebi čutimo bolezenske znake prehlada, bolečin v grlu, oteženo dihanje.</w:t>
      </w:r>
    </w:p>
    <w:p w:rsidR="00990558" w:rsidRDefault="00001D23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uporabimo</w:t>
      </w:r>
      <w:r w:rsidR="00A5525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, če smo  v skupini in  </w:t>
      </w: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med seboj nimamo zagotovljenega varnostnega razmaka 2 m</w:t>
      </w:r>
    </w:p>
    <w:p w:rsidR="00001D23" w:rsidRPr="00692EC7" w:rsidRDefault="00A55255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V podjetju masko uporabimo pri prihodu na delo in odhodu domov, v garderobah, pri delu v skupini, če je razmak med delavci manjši od dveh metrov in pri čakanju v vrsti za malico</w:t>
      </w:r>
      <w:r w:rsidR="00001D23"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 </w:t>
      </w:r>
    </w:p>
    <w:p w:rsidR="000968C5" w:rsidRPr="00692EC7" w:rsidRDefault="000968C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Cs/>
          <w:color w:val="3A4448"/>
          <w:kern w:val="36"/>
          <w:sz w:val="28"/>
          <w:szCs w:val="28"/>
          <w:lang w:eastAsia="sl-SI"/>
        </w:rPr>
      </w:pPr>
      <w:r w:rsidRP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>A maske lahko služijo svojemu namenu le ob pravilni uporabi</w:t>
      </w:r>
      <w:r w:rsid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>!</w:t>
      </w:r>
      <w:r w:rsidR="00006715" w:rsidRP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 xml:space="preserve"> </w:t>
      </w:r>
    </w:p>
    <w:p w:rsidR="000968C5" w:rsidRDefault="000968C5" w:rsidP="00001D2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60"/>
          <w:szCs w:val="60"/>
          <w:lang w:eastAsia="sl-SI"/>
        </w:rPr>
      </w:pPr>
      <w:r>
        <w:rPr>
          <w:noProof/>
        </w:rPr>
        <w:drawing>
          <wp:inline distT="0" distB="0" distL="0" distR="0">
            <wp:extent cx="3106740" cy="2017837"/>
            <wp:effectExtent l="0" t="0" r="0" b="1905"/>
            <wp:docPr id="1" name="Slika 1" descr="Zakaj lahko z nošenjem zaščitne maske rešimo svoje življenje in tudi življenja drug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aj lahko z nošenjem zaščitne maske rešimo svoje življenje in tudi življenja drug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01" cy="20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5" w:rsidRPr="00001D23" w:rsidRDefault="00006715" w:rsidP="00001D23">
      <w:p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i/>
          <w:color w:val="565656"/>
          <w:sz w:val="28"/>
          <w:szCs w:val="28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i/>
          <w:color w:val="565656"/>
          <w:sz w:val="28"/>
          <w:szCs w:val="28"/>
          <w:shd w:val="clear" w:color="auto" w:fill="FFFFFF"/>
        </w:rPr>
        <w:t>Pravila pri nošenju maske: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na obraz namestimo in jo z obraza snamemo šele, ko imamo roke res čiste;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maska mora prekrivati tako usta kot nos (spodnji del mora segati pod brado, zgornji naj prekriva nosni koren);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masko namestimo na obraz, se je ne dotikamo več;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se maska navlaži, jo je treba zamenjati (po pol ure oziroma največ dveh urah nošenja);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je treba prati na 90 stopinj Celzija;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se posuši, jo je treba prelikati z vročim likalnikom.</w:t>
      </w:r>
    </w:p>
    <w:p w:rsidR="00006715" w:rsidRPr="000968C5" w:rsidRDefault="0000671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60"/>
          <w:szCs w:val="60"/>
          <w:lang w:eastAsia="sl-SI"/>
        </w:rPr>
      </w:pPr>
      <w:bookmarkStart w:id="0" w:name="_GoBack"/>
      <w:bookmarkEnd w:id="0"/>
    </w:p>
    <w:p w:rsidR="0017085D" w:rsidRDefault="00006715">
      <w:r>
        <w:rPr>
          <w:rFonts w:ascii="Roboto" w:hAnsi="Roboto"/>
          <w:noProof/>
          <w:color w:val="565656"/>
          <w:sz w:val="27"/>
          <w:szCs w:val="27"/>
        </w:rPr>
        <w:lastRenderedPageBreak/>
        <w:drawing>
          <wp:inline distT="0" distB="0" distL="0" distR="0" wp14:anchorId="7F245FA5" wp14:editId="31764C35">
            <wp:extent cx="5760720" cy="4106918"/>
            <wp:effectExtent l="0" t="0" r="0" b="8255"/>
            <wp:docPr id="2" name="Slika 2" descr="https://www.sbc.si/wp-content/uploads/2020/04/image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c.si/wp-content/uploads/2020/04/image00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5" w:rsidRPr="00EC7FCB" w:rsidRDefault="00001D23">
      <w:pPr>
        <w:rPr>
          <w:sz w:val="18"/>
          <w:szCs w:val="18"/>
        </w:rPr>
      </w:pPr>
      <w:r w:rsidRPr="00EC7FCB">
        <w:rPr>
          <w:sz w:val="18"/>
          <w:szCs w:val="18"/>
        </w:rPr>
        <w:t>Vir:</w:t>
      </w:r>
    </w:p>
    <w:p w:rsidR="00001D23" w:rsidRPr="00EC7FCB" w:rsidRDefault="00001D23">
      <w:pPr>
        <w:rPr>
          <w:sz w:val="18"/>
          <w:szCs w:val="18"/>
        </w:rPr>
      </w:pPr>
      <w:r w:rsidRPr="00EC7FCB">
        <w:rPr>
          <w:sz w:val="18"/>
          <w:szCs w:val="18"/>
        </w:rPr>
        <w:t>-</w:t>
      </w:r>
      <w:hyperlink r:id="rId7" w:history="1">
        <w:r w:rsidRPr="00EC7FCB">
          <w:rPr>
            <w:rStyle w:val="Hiperpovezava"/>
            <w:sz w:val="18"/>
            <w:szCs w:val="18"/>
          </w:rPr>
          <w:t>https://www.zdravstveniportal.si/zdravje/aktualno</w:t>
        </w:r>
      </w:hyperlink>
    </w:p>
    <w:p w:rsidR="00001D23" w:rsidRDefault="00001D23">
      <w:r w:rsidRPr="00EC7FCB">
        <w:rPr>
          <w:sz w:val="18"/>
          <w:szCs w:val="18"/>
        </w:rPr>
        <w:t>-</w:t>
      </w:r>
      <w:hyperlink r:id="rId8" w:history="1">
        <w:r w:rsidRPr="00EC7FCB">
          <w:rPr>
            <w:rStyle w:val="Hiperpovezava"/>
            <w:sz w:val="18"/>
            <w:szCs w:val="18"/>
          </w:rPr>
          <w:t>https://www.sbc.si/2020/04/08/info-koronavirus-nasvet-kako-pravilno-uporabljati-zascitno-obrazno-masko/</w:t>
        </w:r>
      </w:hyperlink>
    </w:p>
    <w:p w:rsidR="00006715" w:rsidRDefault="00006715"/>
    <w:p w:rsidR="00006715" w:rsidRDefault="00006715"/>
    <w:sectPr w:rsidR="000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olte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F1"/>
    <w:multiLevelType w:val="multilevel"/>
    <w:tmpl w:val="B4D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A4FAE"/>
    <w:multiLevelType w:val="hybridMultilevel"/>
    <w:tmpl w:val="3D6236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C31"/>
    <w:multiLevelType w:val="hybridMultilevel"/>
    <w:tmpl w:val="72EE80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5AC8"/>
    <w:multiLevelType w:val="multilevel"/>
    <w:tmpl w:val="C24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6355E"/>
    <w:multiLevelType w:val="multilevel"/>
    <w:tmpl w:val="11B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E4929"/>
    <w:multiLevelType w:val="multilevel"/>
    <w:tmpl w:val="EB2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73122"/>
    <w:multiLevelType w:val="hybridMultilevel"/>
    <w:tmpl w:val="3FE6A3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C5"/>
    <w:rsid w:val="00001D23"/>
    <w:rsid w:val="00006715"/>
    <w:rsid w:val="000968C5"/>
    <w:rsid w:val="0017085D"/>
    <w:rsid w:val="00692EC7"/>
    <w:rsid w:val="007E3EEF"/>
    <w:rsid w:val="00990558"/>
    <w:rsid w:val="00A55255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8371-3C8B-4442-A4D2-F70D0DC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9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6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968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968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0968C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1D2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01D2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0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718">
          <w:marLeft w:val="0"/>
          <w:marRight w:val="0"/>
          <w:marTop w:val="0"/>
          <w:marBottom w:val="360"/>
          <w:divBdr>
            <w:top w:val="single" w:sz="6" w:space="0" w:color="DBC1AF"/>
            <w:left w:val="single" w:sz="6" w:space="0" w:color="DBC1AF"/>
            <w:bottom w:val="single" w:sz="6" w:space="0" w:color="DBC1AF"/>
            <w:right w:val="single" w:sz="6" w:space="0" w:color="DBC1AF"/>
          </w:divBdr>
          <w:divsChild>
            <w:div w:id="989285311">
              <w:marLeft w:val="0"/>
              <w:marRight w:val="0"/>
              <w:marTop w:val="0"/>
              <w:marBottom w:val="0"/>
              <w:divBdr>
                <w:top w:val="single" w:sz="6" w:space="12" w:color="FDF7F3"/>
                <w:left w:val="single" w:sz="6" w:space="12" w:color="FDF7F3"/>
                <w:bottom w:val="single" w:sz="6" w:space="12" w:color="FDF7F3"/>
                <w:right w:val="single" w:sz="6" w:space="12" w:color="FDF7F3"/>
              </w:divBdr>
            </w:div>
          </w:divsChild>
        </w:div>
        <w:div w:id="379985895">
          <w:marLeft w:val="0"/>
          <w:marRight w:val="0"/>
          <w:marTop w:val="0"/>
          <w:marBottom w:val="360"/>
          <w:divBdr>
            <w:top w:val="single" w:sz="6" w:space="0" w:color="AFD6DB"/>
            <w:left w:val="single" w:sz="6" w:space="0" w:color="AFD6DB"/>
            <w:bottom w:val="single" w:sz="6" w:space="0" w:color="AFD6DB"/>
            <w:right w:val="single" w:sz="6" w:space="0" w:color="AFD6DB"/>
          </w:divBdr>
          <w:divsChild>
            <w:div w:id="247925291">
              <w:marLeft w:val="0"/>
              <w:marRight w:val="0"/>
              <w:marTop w:val="0"/>
              <w:marBottom w:val="0"/>
              <w:divBdr>
                <w:top w:val="single" w:sz="6" w:space="12" w:color="F3FCFD"/>
                <w:left w:val="single" w:sz="6" w:space="12" w:color="F3FCFD"/>
                <w:bottom w:val="single" w:sz="6" w:space="12" w:color="F3FCFD"/>
                <w:right w:val="single" w:sz="6" w:space="12" w:color="F3FCFD"/>
              </w:divBdr>
            </w:div>
          </w:divsChild>
        </w:div>
        <w:div w:id="225604439">
          <w:marLeft w:val="0"/>
          <w:marRight w:val="0"/>
          <w:marTop w:val="0"/>
          <w:marBottom w:val="0"/>
          <w:divBdr>
            <w:top w:val="single" w:sz="6" w:space="0" w:color="DBC1AF"/>
            <w:left w:val="single" w:sz="6" w:space="0" w:color="DBC1AF"/>
            <w:bottom w:val="single" w:sz="6" w:space="0" w:color="DBC1AF"/>
            <w:right w:val="single" w:sz="6" w:space="0" w:color="DBC1AF"/>
          </w:divBdr>
          <w:divsChild>
            <w:div w:id="1757902767">
              <w:marLeft w:val="0"/>
              <w:marRight w:val="0"/>
              <w:marTop w:val="0"/>
              <w:marBottom w:val="0"/>
              <w:divBdr>
                <w:top w:val="single" w:sz="6" w:space="12" w:color="FDF7F3"/>
                <w:left w:val="single" w:sz="6" w:space="12" w:color="FDF7F3"/>
                <w:bottom w:val="single" w:sz="6" w:space="12" w:color="FDF7F3"/>
                <w:right w:val="single" w:sz="6" w:space="12" w:color="FDF7F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.si/2020/04/08/info-koronavirus-nasvet-kako-pravilno-uporabljati-zascitno-obrazno-mas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ravstveniportal.si/zdravje/aktual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15</vt:i4>
      </vt:variant>
    </vt:vector>
  </HeadingPairs>
  <TitlesOfParts>
    <vt:vector size="16" baseType="lpstr">
      <vt:lpstr/>
      <vt:lpstr>Z nošenjem zaščitne maske lahko rešimo  svoje življenje in tudi življenja drugih</vt:lpstr>
      <vt:lpstr>Med dihanjem, govorjenjem, kašljanjem in kihanjem se iz sluznice nosu in ust spr</vt:lpstr>
      <vt:lpstr>Masko uporabimo vedno, ko pri sebi čutimo bolezenske znake prehlada, bolečin v g</vt:lpstr>
      <vt:lpstr>Masko uporabimo, če smo  v skupini in  med seboj nimamo zagotovljenega varnostne</vt:lpstr>
      <vt:lpstr>V podjetju masko uporabimo pri prihodu na delo in odhodu domov, v garderobah, pr</vt:lpstr>
      <vt:lpstr>A maske lahko služijo svojemu namenu le ob pravilni uporabi! </vt:lpstr>
      <vt:lpstr>/</vt:lpstr>
      <vt:lpstr>Pravila pri nošenju maske:</vt:lpstr>
      <vt:lpstr>masko na obraz namestimo in jo z obraza snamemo šele, ko imamo roke res čiste;</vt:lpstr>
      <vt:lpstr>maska mora prekrivati tako usta kot nos (spodnji del mora segati pod brado, zgor</vt:lpstr>
      <vt:lpstr>ko masko namestimo na obraz, se je ne dotikamo več;</vt:lpstr>
      <vt:lpstr>ko se maska navlaži, jo je treba zamenjati (po pol ure oziroma največ dveh urah </vt:lpstr>
      <vt:lpstr>masko je treba prati na 90 stopinj Celzija;</vt:lpstr>
      <vt:lpstr>ko se posuši, jo je treba prelikati z vročim likalnikom.</vt:lpstr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Čuješ, Ksenija</dc:creator>
  <cp:keywords/>
  <dc:description/>
  <cp:lastModifiedBy>Čuješ, Ksenija</cp:lastModifiedBy>
  <cp:revision>2</cp:revision>
  <dcterms:created xsi:type="dcterms:W3CDTF">2020-07-28T07:25:00Z</dcterms:created>
  <dcterms:modified xsi:type="dcterms:W3CDTF">2020-07-28T07:25:00Z</dcterms:modified>
</cp:coreProperties>
</file>